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ebaa1f594141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Norangsfjorden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UNION AS.</w:t>
      </w:r>
    </w:p>
    <w:sectPr>
      <w:headerReference xmlns:r="http://schemas.openxmlformats.org/officeDocument/2006/relationships" w:type="default" r:id="R52c2501b74d24705"/>
      <w:footerReference xmlns:r="http://schemas.openxmlformats.org/officeDocument/2006/relationships" w:type="default" r:id="R9dc2e9fbb6a64a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UNION AS   ·   Org.nr 994 003 992   ·   Norangsdal   ·   6196 NORANGSFJORDEN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UNION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2501b74d24705" /><Relationship Type="http://schemas.openxmlformats.org/officeDocument/2006/relationships/footer" Target="/word/footer1.xml" Id="R9dc2e9fbb6a64a17" /></Relationships>
</file>