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ba250ff73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02134481b0e341c7"/>
      <w:footerReference xmlns:r="http://schemas.openxmlformats.org/officeDocument/2006/relationships" w:type="default" r:id="R983f00f2f50a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34481b0e341c7" /><Relationship Type="http://schemas.openxmlformats.org/officeDocument/2006/relationships/footer" Target="/word/footer1.xml" Id="R983f00f2f50a4b68" /></Relationships>
</file>