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d5cd6b129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48dae8b3f574ec6"/>
      <w:footerReference xmlns:r="http://schemas.openxmlformats.org/officeDocument/2006/relationships" w:type="default" r:id="Rd3e3e6f82a5d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dae8b3f574ec6" /><Relationship Type="http://schemas.openxmlformats.org/officeDocument/2006/relationships/footer" Target="/word/footer1.xml" Id="Rd3e3e6f82a5d4f8e" /></Relationships>
</file>