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333db3721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99fc29182f7144bf"/>
      <w:footerReference xmlns:r="http://schemas.openxmlformats.org/officeDocument/2006/relationships" w:type="default" r:id="Rda65c2303f51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29182f7144bf" /><Relationship Type="http://schemas.openxmlformats.org/officeDocument/2006/relationships/footer" Target="/word/footer1.xml" Id="Rda65c2303f5144b1" /></Relationships>
</file>