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f9dfc312d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d598bafecc234d52"/>
      <w:footerReference xmlns:r="http://schemas.openxmlformats.org/officeDocument/2006/relationships" w:type="default" r:id="R002f8e20365b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bafecc234d52" /><Relationship Type="http://schemas.openxmlformats.org/officeDocument/2006/relationships/footer" Target="/word/footer1.xml" Id="R002f8e20365b44f7" /></Relationships>
</file>