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ceb2daa9b14c1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STANDARD ELEKTRO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Kolbotn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Kolbotn,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STANDARD ELEKTRO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eeffeda34b94553"/>
      <w:footerReference xmlns:r="http://schemas.openxmlformats.org/officeDocument/2006/relationships" w:type="default" r:id="Rddb999ee679c4b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STANDARD ELEKTRO AS   ·   Org.nr 967 085 804   ·   c/o Arnold Risa, Kantorveien 2C   ·   1410 KOLBOTN   ·   arnorisa@online.no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STANDARD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effeda34b94553" /><Relationship Type="http://schemas.openxmlformats.org/officeDocument/2006/relationships/footer" Target="/word/footer1.xml" Id="Rddb999ee679c4bc1" /></Relationships>
</file>