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e7d4b3268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2fbfd0b4ec024c5d"/>
      <w:footerReference xmlns:r="http://schemas.openxmlformats.org/officeDocument/2006/relationships" w:type="default" r:id="R1e69dbd97e07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fd0b4ec024c5d" /><Relationship Type="http://schemas.openxmlformats.org/officeDocument/2006/relationships/footer" Target="/word/footer1.xml" Id="R1e69dbd97e074d2b" /></Relationships>
</file>