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a1dd14db3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ASKIM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ASKIM AS</w:t>
      </w:r>
    </w:p>
    <w:sectPr>
      <w:headerReference xmlns:r="http://schemas.openxmlformats.org/officeDocument/2006/relationships" w:type="default" r:id="Ra5fa6b9174794ad9"/>
      <w:footerReference xmlns:r="http://schemas.openxmlformats.org/officeDocument/2006/relationships" w:type="default" r:id="R797a22102d50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a6b9174794ad9" /><Relationship Type="http://schemas.openxmlformats.org/officeDocument/2006/relationships/footer" Target="/word/footer1.xml" Id="R797a22102d5045a0" /></Relationships>
</file>