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c1ef2370847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FC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FC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4fe9f568294695"/>
      <w:footerReference xmlns:r="http://schemas.openxmlformats.org/officeDocument/2006/relationships" w:type="default" r:id="Ra9b560328b54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4fe9f568294695" /><Relationship Type="http://schemas.openxmlformats.org/officeDocument/2006/relationships/footer" Target="/word/footer1.xml" Id="Ra9b560328b544c70" /></Relationships>
</file>